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35" w:rsidRPr="00B20E1E" w:rsidRDefault="005D09FC" w:rsidP="007F0635">
      <w:pPr>
        <w:rPr>
          <w:rFonts w:ascii="Cambria" w:hAnsi="Cambria" w:cs="Arial"/>
          <w:b/>
          <w:sz w:val="48"/>
          <w:szCs w:val="48"/>
        </w:rPr>
      </w:pPr>
      <w:r>
        <w:rPr>
          <w:rFonts w:ascii="Cambria" w:hAnsi="Cambria" w:cs="Arial"/>
          <w:b/>
          <w:sz w:val="48"/>
          <w:szCs w:val="48"/>
        </w:rPr>
        <w:t>Review Meeting</w:t>
      </w:r>
      <w:r w:rsidR="007F0635" w:rsidRPr="00B20E1E">
        <w:rPr>
          <w:rFonts w:ascii="Cambria" w:hAnsi="Cambria" w:cs="Arial"/>
          <w:b/>
          <w:sz w:val="48"/>
          <w:szCs w:val="48"/>
        </w:rPr>
        <w:t xml:space="preserve"> Introduction </w:t>
      </w:r>
      <w:bookmarkStart w:id="0" w:name="_GoBack"/>
      <w:bookmarkEnd w:id="0"/>
      <w:r w:rsidR="007F0635" w:rsidRPr="00B20E1E">
        <w:rPr>
          <w:rFonts w:ascii="Cambria" w:hAnsi="Cambria" w:cs="Arial"/>
          <w:b/>
          <w:sz w:val="48"/>
          <w:szCs w:val="48"/>
        </w:rPr>
        <w:t>Scripting</w:t>
      </w:r>
    </w:p>
    <w:p w:rsidR="007F0635" w:rsidRPr="00157E45" w:rsidRDefault="007F0635" w:rsidP="007F0635">
      <w:pPr>
        <w:rPr>
          <w:rFonts w:ascii="Arial" w:hAnsi="Arial" w:cs="Arial"/>
          <w:b/>
          <w:sz w:val="36"/>
          <w:szCs w:val="36"/>
        </w:rPr>
      </w:pPr>
    </w:p>
    <w:p w:rsidR="007F0635" w:rsidRPr="007F0635" w:rsidRDefault="007F0635" w:rsidP="007F0635">
      <w:pPr>
        <w:rPr>
          <w:rFonts w:asciiTheme="minorHAnsi" w:hAnsiTheme="minorHAnsi" w:cs="Arial"/>
          <w:i/>
          <w:iCs/>
          <w:sz w:val="22"/>
          <w:szCs w:val="22"/>
        </w:rPr>
      </w:pPr>
      <w:r w:rsidRPr="007F0635">
        <w:rPr>
          <w:rFonts w:asciiTheme="minorHAnsi" w:hAnsiTheme="minorHAnsi" w:cs="Arial"/>
          <w:i/>
          <w:iCs/>
          <w:sz w:val="22"/>
          <w:szCs w:val="22"/>
        </w:rPr>
        <w:t>Look at the agenda for your meeting, and point to the item on the agenda when you begin speaking about the Introduction Process.</w:t>
      </w:r>
    </w:p>
    <w:p w:rsidR="007F0635" w:rsidRPr="007F0635" w:rsidRDefault="007F0635" w:rsidP="007F0635">
      <w:pPr>
        <w:rPr>
          <w:rFonts w:asciiTheme="minorHAnsi" w:hAnsiTheme="minorHAnsi" w:cs="Arial"/>
          <w:i/>
          <w:iCs/>
          <w:sz w:val="22"/>
          <w:szCs w:val="22"/>
        </w:rPr>
      </w:pPr>
    </w:p>
    <w:p w:rsidR="007F0635" w:rsidRPr="007F0635" w:rsidRDefault="007F0635" w:rsidP="007F0635">
      <w:pPr>
        <w:rPr>
          <w:rFonts w:asciiTheme="minorHAnsi" w:hAnsiTheme="minorHAnsi" w:cs="Arial"/>
          <w:i/>
          <w:iCs/>
          <w:sz w:val="22"/>
          <w:szCs w:val="22"/>
        </w:rPr>
      </w:pPr>
      <w:r w:rsidRPr="007F0635">
        <w:rPr>
          <w:rFonts w:asciiTheme="minorHAnsi" w:hAnsiTheme="minorHAnsi" w:cs="Arial"/>
          <w:i/>
          <w:iCs/>
          <w:sz w:val="22"/>
          <w:szCs w:val="22"/>
        </w:rPr>
        <w:t>This scripting should take about 30-60 seconds.</w:t>
      </w:r>
    </w:p>
    <w:p w:rsidR="007F0635" w:rsidRPr="007F0635" w:rsidRDefault="007F0635" w:rsidP="007F0635">
      <w:pPr>
        <w:rPr>
          <w:rFonts w:asciiTheme="minorHAnsi" w:hAnsiTheme="minorHAnsi" w:cs="Arial"/>
          <w:sz w:val="22"/>
          <w:szCs w:val="22"/>
          <w:u w:val="single"/>
        </w:rPr>
      </w:pP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r w:rsidRPr="007F0635">
        <w:rPr>
          <w:rFonts w:asciiTheme="minorHAnsi" w:hAnsiTheme="minorHAnsi" w:cs="Arial"/>
          <w:iCs/>
          <w:sz w:val="22"/>
          <w:szCs w:val="22"/>
          <w:u w:val="single"/>
        </w:rPr>
        <w:tab/>
      </w:r>
    </w:p>
    <w:p w:rsidR="007F0635" w:rsidRPr="007F0635" w:rsidRDefault="007F0635" w:rsidP="007F0635">
      <w:pPr>
        <w:rPr>
          <w:rFonts w:asciiTheme="minorHAnsi" w:hAnsiTheme="minorHAnsi" w:cs="Arial"/>
          <w:sz w:val="22"/>
          <w:szCs w:val="22"/>
        </w:rPr>
      </w:pPr>
    </w:p>
    <w:p w:rsidR="007F0635" w:rsidRPr="007F0635" w:rsidRDefault="007F0635" w:rsidP="007F0635">
      <w:pPr>
        <w:pStyle w:val="ListParagraph"/>
        <w:numPr>
          <w:ilvl w:val="0"/>
          <w:numId w:val="5"/>
        </w:numPr>
        <w:rPr>
          <w:rFonts w:asciiTheme="minorHAnsi" w:hAnsiTheme="minorHAnsi" w:cs="Arial"/>
          <w:sz w:val="22"/>
          <w:szCs w:val="22"/>
        </w:rPr>
      </w:pPr>
      <w:r w:rsidRPr="007F0635">
        <w:rPr>
          <w:rFonts w:asciiTheme="minorHAnsi" w:hAnsiTheme="minorHAnsi" w:cs="Arial"/>
          <w:sz w:val="22"/>
          <w:szCs w:val="22"/>
        </w:rPr>
        <w:t>As a reminder, [Client] I’m going to take a minute now to go over our Introduction Process with you, in case you ever need it.</w:t>
      </w:r>
    </w:p>
    <w:p w:rsidR="007F0635" w:rsidRPr="007F0635" w:rsidRDefault="007F0635" w:rsidP="007F0635">
      <w:pPr>
        <w:pStyle w:val="ListParagraph"/>
        <w:rPr>
          <w:rFonts w:asciiTheme="minorHAnsi" w:hAnsiTheme="minorHAnsi" w:cs="Arial"/>
          <w:sz w:val="22"/>
          <w:szCs w:val="22"/>
        </w:rPr>
      </w:pPr>
    </w:p>
    <w:p w:rsidR="007F0635" w:rsidRPr="007F0635" w:rsidRDefault="007F0635" w:rsidP="007F0635">
      <w:pPr>
        <w:pStyle w:val="ListParagraph"/>
        <w:numPr>
          <w:ilvl w:val="0"/>
          <w:numId w:val="5"/>
        </w:numPr>
        <w:rPr>
          <w:rFonts w:asciiTheme="minorHAnsi" w:hAnsiTheme="minorHAnsi" w:cs="Arial"/>
          <w:sz w:val="22"/>
          <w:szCs w:val="22"/>
        </w:rPr>
      </w:pPr>
      <w:r w:rsidRPr="007F0635">
        <w:rPr>
          <w:rFonts w:asciiTheme="minorHAnsi" w:hAnsiTheme="minorHAnsi" w:cs="Arial"/>
          <w:sz w:val="22"/>
          <w:szCs w:val="22"/>
        </w:rPr>
        <w:t>As I’ve mentioned to you on prior occasions, it can be quite common that at some point you will encounter someone that has need of our services.  Someone you know may have uncertainties about the markets or their portfolios, perhaps they are going through a Critical Financial Event like we discussed, and there is uncertainty about that. Or, maybe they are dissatisfied with their advisor.</w:t>
      </w:r>
    </w:p>
    <w:p w:rsidR="007F0635" w:rsidRPr="007F0635" w:rsidRDefault="007F0635" w:rsidP="007F0635">
      <w:pPr>
        <w:ind w:left="780"/>
        <w:jc w:val="both"/>
        <w:rPr>
          <w:rFonts w:asciiTheme="minorHAnsi" w:hAnsiTheme="minorHAnsi" w:cs="Arial"/>
          <w:sz w:val="22"/>
          <w:szCs w:val="22"/>
        </w:rPr>
      </w:pPr>
    </w:p>
    <w:p w:rsidR="007F0635" w:rsidRPr="007F0635" w:rsidRDefault="007F0635" w:rsidP="007F0635">
      <w:pPr>
        <w:pStyle w:val="ListParagraph"/>
        <w:numPr>
          <w:ilvl w:val="0"/>
          <w:numId w:val="4"/>
        </w:numPr>
        <w:jc w:val="both"/>
        <w:rPr>
          <w:rFonts w:asciiTheme="minorHAnsi" w:hAnsiTheme="minorHAnsi" w:cs="Arial"/>
          <w:sz w:val="22"/>
          <w:szCs w:val="22"/>
        </w:rPr>
      </w:pPr>
      <w:r w:rsidRPr="007F0635">
        <w:rPr>
          <w:rFonts w:asciiTheme="minorHAnsi" w:hAnsiTheme="minorHAnsi" w:cs="Arial"/>
          <w:sz w:val="22"/>
          <w:szCs w:val="22"/>
        </w:rPr>
        <w:t>If that situation does happen, if that person is important to you, then they are important to me.  I will always make the time to meet with them.</w:t>
      </w:r>
    </w:p>
    <w:p w:rsidR="007F0635" w:rsidRPr="007F0635" w:rsidRDefault="007F0635" w:rsidP="007F0635">
      <w:pPr>
        <w:ind w:left="780"/>
        <w:jc w:val="both"/>
        <w:rPr>
          <w:rFonts w:asciiTheme="minorHAnsi" w:hAnsiTheme="minorHAnsi" w:cs="Arial"/>
          <w:sz w:val="22"/>
          <w:szCs w:val="22"/>
        </w:rPr>
      </w:pPr>
    </w:p>
    <w:p w:rsidR="007F0635" w:rsidRPr="007F0635" w:rsidRDefault="007F0635" w:rsidP="007F0635">
      <w:pPr>
        <w:pStyle w:val="ListParagraph"/>
        <w:numPr>
          <w:ilvl w:val="0"/>
          <w:numId w:val="4"/>
        </w:numPr>
        <w:jc w:val="both"/>
        <w:rPr>
          <w:rFonts w:asciiTheme="minorHAnsi" w:hAnsiTheme="minorHAnsi" w:cs="Arial"/>
          <w:sz w:val="22"/>
          <w:szCs w:val="22"/>
        </w:rPr>
      </w:pPr>
      <w:r w:rsidRPr="007F0635">
        <w:rPr>
          <w:rFonts w:asciiTheme="minorHAnsi" w:hAnsiTheme="minorHAnsi" w:cs="Arial"/>
          <w:sz w:val="22"/>
          <w:szCs w:val="22"/>
        </w:rPr>
        <w:t>Regarding how to handle it if you </w:t>
      </w:r>
      <w:r w:rsidRPr="007F0635">
        <w:rPr>
          <w:rFonts w:asciiTheme="minorHAnsi" w:hAnsiTheme="minorHAnsi" w:cs="Arial"/>
          <w:b/>
          <w:bCs/>
          <w:sz w:val="22"/>
          <w:szCs w:val="22"/>
        </w:rPr>
        <w:t>do</w:t>
      </w:r>
      <w:r w:rsidRPr="007F0635">
        <w:rPr>
          <w:rFonts w:asciiTheme="minorHAnsi" w:hAnsiTheme="minorHAnsi" w:cs="Arial"/>
          <w:sz w:val="22"/>
          <w:szCs w:val="22"/>
        </w:rPr>
        <w:t> encounter someone that might benefit from our services, really, the best thing to do is for </w:t>
      </w:r>
      <w:r w:rsidRPr="007F0635">
        <w:rPr>
          <w:rFonts w:asciiTheme="minorHAnsi" w:hAnsiTheme="minorHAnsi" w:cs="Arial"/>
          <w:b/>
          <w:bCs/>
          <w:sz w:val="22"/>
          <w:szCs w:val="22"/>
        </w:rPr>
        <w:t>you </w:t>
      </w:r>
      <w:r w:rsidRPr="007F0635">
        <w:rPr>
          <w:rFonts w:asciiTheme="minorHAnsi" w:hAnsiTheme="minorHAnsi" w:cs="Arial"/>
          <w:sz w:val="22"/>
          <w:szCs w:val="22"/>
        </w:rPr>
        <w:t>to give me a call, let me know about who the introduction is and their contact info., and of course to let them know I will reach out to them as soon as that is convenient, with their permission of course. And as you know, when I meet with someone for the 1</w:t>
      </w:r>
      <w:r w:rsidRPr="007F0635">
        <w:rPr>
          <w:rFonts w:asciiTheme="minorHAnsi" w:hAnsiTheme="minorHAnsi" w:cs="Arial"/>
          <w:sz w:val="22"/>
          <w:szCs w:val="22"/>
          <w:vertAlign w:val="superscript"/>
        </w:rPr>
        <w:t>st</w:t>
      </w:r>
      <w:r w:rsidRPr="007F0635">
        <w:rPr>
          <w:rFonts w:asciiTheme="minorHAnsi" w:hAnsiTheme="minorHAnsi" w:cs="Arial"/>
          <w:sz w:val="22"/>
          <w:szCs w:val="22"/>
        </w:rPr>
        <w:t xml:space="preserve"> time, we have a process we take them through to determine whether it is a fit.  Of course, we’ll get them out an Introductory Kit as well as a part of that process.</w:t>
      </w:r>
    </w:p>
    <w:p w:rsidR="007F0635" w:rsidRPr="007F0635" w:rsidRDefault="007F0635" w:rsidP="007F0635">
      <w:pPr>
        <w:jc w:val="both"/>
        <w:rPr>
          <w:rFonts w:asciiTheme="minorHAnsi" w:hAnsiTheme="minorHAnsi" w:cs="Arial"/>
          <w:sz w:val="22"/>
          <w:szCs w:val="22"/>
        </w:rPr>
      </w:pPr>
    </w:p>
    <w:p w:rsidR="007F0635" w:rsidRPr="007F0635" w:rsidRDefault="007F0635" w:rsidP="007F0635">
      <w:pPr>
        <w:pStyle w:val="ListParagraph"/>
        <w:numPr>
          <w:ilvl w:val="0"/>
          <w:numId w:val="4"/>
        </w:numPr>
        <w:jc w:val="both"/>
        <w:rPr>
          <w:rFonts w:asciiTheme="minorHAnsi" w:hAnsiTheme="minorHAnsi" w:cs="Arial"/>
          <w:sz w:val="22"/>
          <w:szCs w:val="22"/>
        </w:rPr>
      </w:pPr>
      <w:r w:rsidRPr="007F0635">
        <w:rPr>
          <w:rFonts w:asciiTheme="minorHAnsi" w:hAnsiTheme="minorHAnsi" w:cs="Arial"/>
          <w:sz w:val="22"/>
          <w:szCs w:val="22"/>
        </w:rPr>
        <w:t>There is no guarantee that this person will be a good FIT for me as a client, but that is irrelevant. I will meet anyone that is important to you, and if it turns out </w:t>
      </w:r>
      <w:r w:rsidRPr="007F0635">
        <w:rPr>
          <w:rFonts w:asciiTheme="minorHAnsi" w:hAnsiTheme="minorHAnsi" w:cs="Arial"/>
          <w:b/>
          <w:bCs/>
          <w:sz w:val="22"/>
          <w:szCs w:val="22"/>
        </w:rPr>
        <w:t>not </w:t>
      </w:r>
      <w:r w:rsidRPr="007F0635">
        <w:rPr>
          <w:rFonts w:asciiTheme="minorHAnsi" w:hAnsiTheme="minorHAnsi" w:cs="Arial"/>
          <w:sz w:val="22"/>
          <w:szCs w:val="22"/>
        </w:rPr>
        <w:t>to be a good FIT, I will do everything I can to point that person in a direction that </w:t>
      </w:r>
      <w:r w:rsidRPr="007F0635">
        <w:rPr>
          <w:rFonts w:asciiTheme="minorHAnsi" w:hAnsiTheme="minorHAnsi" w:cs="Arial"/>
          <w:b/>
          <w:bCs/>
          <w:sz w:val="22"/>
          <w:szCs w:val="22"/>
        </w:rPr>
        <w:t>is</w:t>
      </w:r>
      <w:r w:rsidRPr="007F0635">
        <w:rPr>
          <w:rFonts w:asciiTheme="minorHAnsi" w:hAnsiTheme="minorHAnsi" w:cs="Arial"/>
          <w:sz w:val="22"/>
          <w:szCs w:val="22"/>
        </w:rPr>
        <w:t> beneficial to them.</w:t>
      </w:r>
    </w:p>
    <w:p w:rsidR="007F0635" w:rsidRPr="007F0635" w:rsidRDefault="007F0635" w:rsidP="007F0635">
      <w:pPr>
        <w:pStyle w:val="ListParagraph"/>
        <w:rPr>
          <w:rFonts w:asciiTheme="minorHAnsi" w:hAnsiTheme="minorHAnsi" w:cs="Arial"/>
          <w:sz w:val="22"/>
          <w:szCs w:val="22"/>
        </w:rPr>
      </w:pPr>
    </w:p>
    <w:p w:rsidR="007F0635" w:rsidRPr="007F0635" w:rsidRDefault="007F0635" w:rsidP="007F0635">
      <w:pPr>
        <w:pStyle w:val="ListParagraph"/>
        <w:numPr>
          <w:ilvl w:val="0"/>
          <w:numId w:val="4"/>
        </w:numPr>
        <w:jc w:val="both"/>
        <w:rPr>
          <w:rFonts w:asciiTheme="minorHAnsi" w:hAnsiTheme="minorHAnsi" w:cs="Arial"/>
          <w:sz w:val="22"/>
          <w:szCs w:val="22"/>
        </w:rPr>
      </w:pPr>
      <w:r w:rsidRPr="007F0635">
        <w:rPr>
          <w:rFonts w:asciiTheme="minorHAnsi" w:hAnsiTheme="minorHAnsi" w:cs="Arial"/>
          <w:sz w:val="22"/>
          <w:szCs w:val="22"/>
        </w:rPr>
        <w:t>Do you have any questions [CLIENT]?”</w:t>
      </w:r>
    </w:p>
    <w:p w:rsidR="000C361F" w:rsidRPr="00157E45" w:rsidRDefault="000C361F" w:rsidP="003264C0">
      <w:pPr>
        <w:rPr>
          <w:rFonts w:asciiTheme="minorHAnsi" w:hAnsiTheme="minorHAnsi" w:cs="Arial"/>
          <w:b/>
        </w:rPr>
      </w:pPr>
    </w:p>
    <w:sectPr w:rsidR="000C361F" w:rsidRPr="00157E45" w:rsidSect="00157E45">
      <w:headerReference w:type="default" r:id="rId7"/>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4A" w:rsidRDefault="0046384A" w:rsidP="00C86637">
      <w:r>
        <w:separator/>
      </w:r>
    </w:p>
  </w:endnote>
  <w:endnote w:type="continuationSeparator" w:id="0">
    <w:p w:rsidR="0046384A" w:rsidRDefault="0046384A"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71" w:rsidRDefault="00D77671" w:rsidP="00D77671">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D77671" w:rsidRDefault="00D77671" w:rsidP="00D77671">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10F4621A" wp14:editId="0A64298F">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D77671" w:rsidRPr="00F77384" w:rsidRDefault="005B319C" w:rsidP="00D77671">
    <w:pPr>
      <w:pStyle w:val="Footer"/>
    </w:pPr>
    <w:r>
      <w:rPr>
        <w:rFonts w:asciiTheme="majorHAnsi" w:hAnsiTheme="majorHAnsi"/>
        <w:sz w:val="20"/>
        <w:szCs w:val="20"/>
      </w:rPr>
      <w:t>Review Meetings</w:t>
    </w:r>
    <w:r w:rsidR="00D77671" w:rsidRPr="00F73E0A">
      <w:rPr>
        <w:rFonts w:asciiTheme="minorHAnsi" w:hAnsiTheme="minorHAnsi"/>
        <w:sz w:val="20"/>
        <w:szCs w:val="20"/>
      </w:rPr>
      <w:tab/>
    </w:r>
    <w:r w:rsidR="00D77671" w:rsidRPr="00F73E0A">
      <w:rPr>
        <w:rFonts w:asciiTheme="minorHAnsi" w:hAnsiTheme="minorHAnsi" w:cs="Arial"/>
        <w:sz w:val="20"/>
        <w:szCs w:val="20"/>
      </w:rPr>
      <w:fldChar w:fldCharType="begin"/>
    </w:r>
    <w:r w:rsidR="00D77671" w:rsidRPr="00F73E0A">
      <w:rPr>
        <w:rFonts w:asciiTheme="minorHAnsi" w:hAnsiTheme="minorHAnsi" w:cs="Arial"/>
        <w:sz w:val="20"/>
        <w:szCs w:val="20"/>
      </w:rPr>
      <w:instrText xml:space="preserve"> PAGE   \* MERGEFORMAT </w:instrText>
    </w:r>
    <w:r w:rsidR="00D77671" w:rsidRPr="00F73E0A">
      <w:rPr>
        <w:rFonts w:asciiTheme="minorHAnsi" w:hAnsiTheme="minorHAnsi" w:cs="Arial"/>
        <w:sz w:val="20"/>
        <w:szCs w:val="20"/>
      </w:rPr>
      <w:fldChar w:fldCharType="separate"/>
    </w:r>
    <w:r w:rsidR="005D09FC">
      <w:rPr>
        <w:rFonts w:asciiTheme="minorHAnsi" w:hAnsiTheme="minorHAnsi" w:cs="Arial"/>
        <w:noProof/>
        <w:sz w:val="20"/>
        <w:szCs w:val="20"/>
      </w:rPr>
      <w:t>1</w:t>
    </w:r>
    <w:r w:rsidR="00D77671"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4A" w:rsidRDefault="0046384A" w:rsidP="00C86637">
      <w:r>
        <w:separator/>
      </w:r>
    </w:p>
  </w:footnote>
  <w:footnote w:type="continuationSeparator" w:id="0">
    <w:p w:rsidR="0046384A" w:rsidRDefault="0046384A"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E86"/>
    <w:multiLevelType w:val="hybridMultilevel"/>
    <w:tmpl w:val="AA201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E83B4E"/>
    <w:multiLevelType w:val="hybridMultilevel"/>
    <w:tmpl w:val="BD305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A6057"/>
    <w:multiLevelType w:val="hybridMultilevel"/>
    <w:tmpl w:val="493AB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E80D6B"/>
    <w:multiLevelType w:val="hybridMultilevel"/>
    <w:tmpl w:val="CEC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8061A1"/>
    <w:multiLevelType w:val="hybridMultilevel"/>
    <w:tmpl w:val="5366C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22430"/>
    <w:rsid w:val="00036071"/>
    <w:rsid w:val="000560F7"/>
    <w:rsid w:val="00057F03"/>
    <w:rsid w:val="000B75F5"/>
    <w:rsid w:val="000C361F"/>
    <w:rsid w:val="000F62CF"/>
    <w:rsid w:val="00106DB6"/>
    <w:rsid w:val="00132B49"/>
    <w:rsid w:val="001557A3"/>
    <w:rsid w:val="00157E45"/>
    <w:rsid w:val="001C5C35"/>
    <w:rsid w:val="00261E4C"/>
    <w:rsid w:val="002928F8"/>
    <w:rsid w:val="002C329F"/>
    <w:rsid w:val="002E134A"/>
    <w:rsid w:val="003264C0"/>
    <w:rsid w:val="00346A80"/>
    <w:rsid w:val="00352E75"/>
    <w:rsid w:val="003764B4"/>
    <w:rsid w:val="003A6B50"/>
    <w:rsid w:val="0040534F"/>
    <w:rsid w:val="004222FF"/>
    <w:rsid w:val="0046384A"/>
    <w:rsid w:val="004878F6"/>
    <w:rsid w:val="004F289A"/>
    <w:rsid w:val="00505223"/>
    <w:rsid w:val="00535E4D"/>
    <w:rsid w:val="005534ED"/>
    <w:rsid w:val="005A3CEF"/>
    <w:rsid w:val="005B319C"/>
    <w:rsid w:val="005C09DF"/>
    <w:rsid w:val="005D09FC"/>
    <w:rsid w:val="00641A37"/>
    <w:rsid w:val="0069238C"/>
    <w:rsid w:val="00692933"/>
    <w:rsid w:val="006B6107"/>
    <w:rsid w:val="006E224A"/>
    <w:rsid w:val="006E4E5E"/>
    <w:rsid w:val="006F057A"/>
    <w:rsid w:val="006F05ED"/>
    <w:rsid w:val="006F6770"/>
    <w:rsid w:val="00783E35"/>
    <w:rsid w:val="007A285C"/>
    <w:rsid w:val="007A69AC"/>
    <w:rsid w:val="007F0635"/>
    <w:rsid w:val="00826B11"/>
    <w:rsid w:val="00877B42"/>
    <w:rsid w:val="00886E0C"/>
    <w:rsid w:val="008F59C5"/>
    <w:rsid w:val="009728A1"/>
    <w:rsid w:val="00982F35"/>
    <w:rsid w:val="009E1321"/>
    <w:rsid w:val="00A3281C"/>
    <w:rsid w:val="00AA200B"/>
    <w:rsid w:val="00AA2D94"/>
    <w:rsid w:val="00AC450A"/>
    <w:rsid w:val="00B06D97"/>
    <w:rsid w:val="00BF223B"/>
    <w:rsid w:val="00C1031B"/>
    <w:rsid w:val="00C2132E"/>
    <w:rsid w:val="00C32C26"/>
    <w:rsid w:val="00C86637"/>
    <w:rsid w:val="00CF0280"/>
    <w:rsid w:val="00CF6633"/>
    <w:rsid w:val="00D065FF"/>
    <w:rsid w:val="00D20B80"/>
    <w:rsid w:val="00D77671"/>
    <w:rsid w:val="00DE72E7"/>
    <w:rsid w:val="00E4471E"/>
    <w:rsid w:val="00F20E18"/>
    <w:rsid w:val="00F61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36280"/>
  <w15:docId w15:val="{B473EC5B-A9F9-4075-9270-0196A3F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qFormat/>
    <w:rsid w:val="00DE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7</cp:revision>
  <cp:lastPrinted>2010-09-09T14:14:00Z</cp:lastPrinted>
  <dcterms:created xsi:type="dcterms:W3CDTF">2015-08-20T19:41:00Z</dcterms:created>
  <dcterms:modified xsi:type="dcterms:W3CDTF">2017-01-03T21:52:00Z</dcterms:modified>
</cp:coreProperties>
</file>